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AA" w:rsidRPr="00B778AA" w:rsidRDefault="000B02D2" w:rsidP="00B778AA">
      <w:pPr>
        <w:pStyle w:val="SemEspaamento"/>
        <w:jc w:val="center"/>
        <w:rPr>
          <w:b/>
        </w:rPr>
      </w:pPr>
      <w:r>
        <w:rPr>
          <w:b/>
        </w:rPr>
        <w:t>Aula 16</w:t>
      </w:r>
    </w:p>
    <w:p w:rsidR="00B778AA" w:rsidRDefault="00B778AA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Conteúdo:</w:t>
      </w:r>
    </w:p>
    <w:p w:rsidR="00B778AA" w:rsidRDefault="000B02D2" w:rsidP="000B02D2">
      <w:pPr>
        <w:pStyle w:val="SemEspaamento"/>
        <w:numPr>
          <w:ilvl w:val="0"/>
          <w:numId w:val="2"/>
        </w:numPr>
        <w:jc w:val="center"/>
      </w:pPr>
      <w:r w:rsidRPr="000B02D2">
        <w:t xml:space="preserve">Algoritmo de Euclides e cálculo de </w:t>
      </w:r>
      <w:r>
        <w:t>MDC</w:t>
      </w:r>
      <w:r w:rsidRPr="000B02D2">
        <w:t>.</w:t>
      </w:r>
    </w:p>
    <w:p w:rsidR="000B02D2" w:rsidRPr="00B778AA" w:rsidRDefault="000B02D2" w:rsidP="000B02D2">
      <w:pPr>
        <w:pStyle w:val="SemEspaamento"/>
        <w:ind w:left="720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Texto:</w:t>
      </w:r>
    </w:p>
    <w:p w:rsidR="00B778AA" w:rsidRDefault="00B778AA" w:rsidP="00E47692">
      <w:pPr>
        <w:pStyle w:val="SemEspaamento"/>
        <w:numPr>
          <w:ilvl w:val="0"/>
          <w:numId w:val="3"/>
        </w:numPr>
        <w:jc w:val="center"/>
      </w:pPr>
      <w:r w:rsidRPr="00B778AA">
        <w:t xml:space="preserve">Seções </w:t>
      </w:r>
      <w:r w:rsidR="000B02D2">
        <w:t>4.1 e 4.2</w:t>
      </w:r>
      <w:r w:rsidRPr="00B778AA">
        <w:t xml:space="preserve"> da apostila do PIC “Encontros de Aritmética” </w:t>
      </w:r>
      <w:hyperlink r:id="rId5" w:history="1">
        <w:r w:rsidRPr="00BE13B0">
          <w:rPr>
            <w:rStyle w:val="Hyperlink"/>
          </w:rPr>
          <w:t>http://www.obmep.org.br/docs/aritmetica.pdf</w:t>
        </w:r>
      </w:hyperlink>
    </w:p>
    <w:p w:rsidR="00E47692" w:rsidRDefault="00E47692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Vídeo aulas:</w:t>
      </w:r>
    </w:p>
    <w:p w:rsidR="000B02D2" w:rsidRPr="00E135CD" w:rsidRDefault="000B02D2" w:rsidP="000B02D2">
      <w:pPr>
        <w:pStyle w:val="SemEspaamento"/>
        <w:numPr>
          <w:ilvl w:val="0"/>
          <w:numId w:val="3"/>
        </w:numPr>
        <w:jc w:val="center"/>
        <w:rPr>
          <w:rStyle w:val="Hyperlink"/>
          <w:color w:val="auto"/>
          <w:u w:val="none"/>
        </w:rPr>
      </w:pPr>
      <w:hyperlink r:id="rId6" w:history="1">
        <w:r w:rsidRPr="00BE13B0">
          <w:rPr>
            <w:rStyle w:val="Hyperlink"/>
          </w:rPr>
          <w:t>https://www.youtube.com/watch?v=1B-IHJKq66k</w:t>
        </w:r>
      </w:hyperlink>
    </w:p>
    <w:p w:rsidR="000B02D2" w:rsidRDefault="000B02D2" w:rsidP="000B02D2">
      <w:pPr>
        <w:pStyle w:val="SemEspaamento"/>
        <w:numPr>
          <w:ilvl w:val="0"/>
          <w:numId w:val="3"/>
        </w:numPr>
        <w:jc w:val="center"/>
      </w:pPr>
      <w:hyperlink r:id="rId7" w:history="1">
        <w:r w:rsidRPr="009455BF">
          <w:rPr>
            <w:rStyle w:val="Hyperlink"/>
          </w:rPr>
          <w:t>https://www.youtube.com/watch?v=xKFrNkGkano</w:t>
        </w:r>
      </w:hyperlink>
    </w:p>
    <w:p w:rsidR="000B02D2" w:rsidRDefault="000B02D2" w:rsidP="000B02D2">
      <w:pPr>
        <w:pStyle w:val="SemEspaamento"/>
        <w:numPr>
          <w:ilvl w:val="0"/>
          <w:numId w:val="3"/>
        </w:numPr>
        <w:jc w:val="center"/>
      </w:pPr>
      <w:hyperlink r:id="rId8" w:history="1">
        <w:r w:rsidRPr="00BE13B0">
          <w:rPr>
            <w:rStyle w:val="Hyperlink"/>
          </w:rPr>
          <w:t>https://www.youtube.com/watch?v=iukq0fOYVgc</w:t>
        </w:r>
      </w:hyperlink>
    </w:p>
    <w:p w:rsidR="000B02D2" w:rsidRDefault="000B02D2" w:rsidP="000B02D2">
      <w:pPr>
        <w:pStyle w:val="SemEspaamento"/>
        <w:numPr>
          <w:ilvl w:val="0"/>
          <w:numId w:val="3"/>
        </w:numPr>
        <w:jc w:val="center"/>
      </w:pPr>
      <w:hyperlink r:id="rId9" w:history="1">
        <w:r w:rsidRPr="00BE13B0">
          <w:rPr>
            <w:rStyle w:val="Hyperlink"/>
          </w:rPr>
          <w:t>https://www.youtube.com/watch?v=Gj5uopyMoKc</w:t>
        </w:r>
      </w:hyperlink>
    </w:p>
    <w:p w:rsidR="000B02D2" w:rsidRPr="00F14424" w:rsidRDefault="000B02D2" w:rsidP="000B02D2">
      <w:pPr>
        <w:pStyle w:val="SemEspaamento"/>
        <w:numPr>
          <w:ilvl w:val="0"/>
          <w:numId w:val="3"/>
        </w:numPr>
        <w:jc w:val="center"/>
        <w:rPr>
          <w:rStyle w:val="Hyperlink"/>
          <w:color w:val="auto"/>
          <w:u w:val="none"/>
        </w:rPr>
      </w:pPr>
      <w:hyperlink r:id="rId10" w:history="1">
        <w:r w:rsidRPr="00BE13B0">
          <w:rPr>
            <w:rStyle w:val="Hyperlink"/>
          </w:rPr>
          <w:t>https://www.youtube.com/watch?v=nEIoSK0VhEM</w:t>
        </w:r>
      </w:hyperlink>
    </w:p>
    <w:p w:rsidR="00F14424" w:rsidRDefault="00F14424" w:rsidP="00F14424">
      <w:pPr>
        <w:pStyle w:val="SemEspaamento"/>
        <w:ind w:left="720"/>
      </w:pPr>
      <w:bookmarkStart w:id="0" w:name="_GoBack"/>
      <w:bookmarkEnd w:id="0"/>
    </w:p>
    <w:p w:rsidR="000B02D2" w:rsidRDefault="000B02D2" w:rsidP="000B02D2">
      <w:pPr>
        <w:pStyle w:val="SemEspaamento"/>
        <w:numPr>
          <w:ilvl w:val="0"/>
          <w:numId w:val="3"/>
        </w:numPr>
        <w:jc w:val="center"/>
      </w:pPr>
      <w:hyperlink r:id="rId11" w:history="1">
        <w:r w:rsidRPr="00BB7F9D">
          <w:rPr>
            <w:rStyle w:val="Hyperlink"/>
          </w:rPr>
          <w:t>https://www.youtube.com/watch?v=o7axIIFY3Ko&amp;list=PLrVGp617x0hC8WkPHtM3IjoOiiyJs-hHh&amp;index=9</w:t>
        </w:r>
      </w:hyperlink>
    </w:p>
    <w:p w:rsidR="000B02D2" w:rsidRDefault="000B02D2" w:rsidP="000B02D2">
      <w:pPr>
        <w:pStyle w:val="SemEspaamento"/>
        <w:numPr>
          <w:ilvl w:val="0"/>
          <w:numId w:val="3"/>
        </w:numPr>
        <w:jc w:val="center"/>
      </w:pPr>
      <w:hyperlink r:id="rId12" w:history="1">
        <w:r w:rsidRPr="00BB7F9D">
          <w:rPr>
            <w:rStyle w:val="Hyperlink"/>
          </w:rPr>
          <w:t>https://www.youtube.com/watch?v=cmVgCId-9J0&amp;list=PLrVGp617x0hC8WkPHtM3IjoOiiyJs-hHh&amp;index=25</w:t>
        </w:r>
      </w:hyperlink>
    </w:p>
    <w:p w:rsidR="000B02D2" w:rsidRDefault="000B02D2" w:rsidP="000B02D2">
      <w:pPr>
        <w:pStyle w:val="SemEspaamento"/>
        <w:numPr>
          <w:ilvl w:val="0"/>
          <w:numId w:val="3"/>
        </w:numPr>
        <w:jc w:val="center"/>
      </w:pPr>
      <w:hyperlink r:id="rId13" w:history="1">
        <w:r w:rsidRPr="00BB7F9D">
          <w:rPr>
            <w:rStyle w:val="Hyperlink"/>
          </w:rPr>
          <w:t>https://www.youtube.com/watch?v=Wi6pbIsHlB8&amp;list=PLrVGp617x0hC8WkPHtM3IjoOiiyJs-hHh&amp;index=26</w:t>
        </w:r>
      </w:hyperlink>
    </w:p>
    <w:p w:rsidR="000B02D2" w:rsidRDefault="000B02D2" w:rsidP="00E47692">
      <w:pPr>
        <w:pStyle w:val="SemEspaamento"/>
        <w:jc w:val="center"/>
        <w:rPr>
          <w:b/>
        </w:rPr>
      </w:pPr>
    </w:p>
    <w:p w:rsidR="00E47692" w:rsidRPr="00E47692" w:rsidRDefault="00B778AA" w:rsidP="00E47692">
      <w:pPr>
        <w:pStyle w:val="SemEspaamento"/>
        <w:jc w:val="center"/>
        <w:rPr>
          <w:b/>
        </w:rPr>
      </w:pPr>
      <w:r w:rsidRPr="00E47692">
        <w:rPr>
          <w:b/>
        </w:rPr>
        <w:t>Sugestão para o desenvolvimento</w:t>
      </w:r>
      <w:r w:rsidR="00E47692" w:rsidRPr="00E47692">
        <w:rPr>
          <w:b/>
        </w:rPr>
        <w:t xml:space="preserve"> </w:t>
      </w:r>
      <w:r w:rsidRPr="00E47692">
        <w:rPr>
          <w:b/>
        </w:rPr>
        <w:t>da aula:</w:t>
      </w:r>
    </w:p>
    <w:p w:rsidR="00F266D3" w:rsidRDefault="00F266D3" w:rsidP="000B02D2">
      <w:pPr>
        <w:pStyle w:val="SemEspaamento"/>
        <w:numPr>
          <w:ilvl w:val="0"/>
          <w:numId w:val="1"/>
        </w:numPr>
        <w:jc w:val="center"/>
      </w:pPr>
      <w:r>
        <w:t xml:space="preserve">Exercícios </w:t>
      </w:r>
      <w:r w:rsidR="000B02D2">
        <w:t>das seções.</w:t>
      </w:r>
    </w:p>
    <w:p w:rsidR="00F266D3" w:rsidRDefault="00F266D3" w:rsidP="00F266D3">
      <w:pPr>
        <w:pStyle w:val="SemEspaamento"/>
        <w:jc w:val="center"/>
      </w:pPr>
    </w:p>
    <w:p w:rsidR="00F266D3" w:rsidRDefault="00F266D3" w:rsidP="00F266D3">
      <w:pPr>
        <w:pStyle w:val="SemEspaamento"/>
        <w:jc w:val="center"/>
      </w:pPr>
    </w:p>
    <w:sectPr w:rsidR="00F2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FB0"/>
    <w:multiLevelType w:val="hybridMultilevel"/>
    <w:tmpl w:val="B184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896"/>
    <w:multiLevelType w:val="hybridMultilevel"/>
    <w:tmpl w:val="D76A8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4088"/>
    <w:multiLevelType w:val="hybridMultilevel"/>
    <w:tmpl w:val="DC1C9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DF6"/>
    <w:multiLevelType w:val="hybridMultilevel"/>
    <w:tmpl w:val="C172B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1128"/>
    <w:multiLevelType w:val="hybridMultilevel"/>
    <w:tmpl w:val="8484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4FC3"/>
    <w:multiLevelType w:val="hybridMultilevel"/>
    <w:tmpl w:val="C0146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662D"/>
    <w:multiLevelType w:val="hybridMultilevel"/>
    <w:tmpl w:val="1DFCB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6FD1"/>
    <w:multiLevelType w:val="hybridMultilevel"/>
    <w:tmpl w:val="E9749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A"/>
    <w:rsid w:val="000B02D2"/>
    <w:rsid w:val="000F40ED"/>
    <w:rsid w:val="00313EA4"/>
    <w:rsid w:val="007C3B1C"/>
    <w:rsid w:val="00817A8C"/>
    <w:rsid w:val="00B778AA"/>
    <w:rsid w:val="00E135CD"/>
    <w:rsid w:val="00E47692"/>
    <w:rsid w:val="00F14424"/>
    <w:rsid w:val="00F266D3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A56D-D6B9-4276-80CA-593462D0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8A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778A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E13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kq0fOYVgc" TargetMode="External"/><Relationship Id="rId13" Type="http://schemas.openxmlformats.org/officeDocument/2006/relationships/hyperlink" Target="https://www.youtube.com/watch?v=Wi6pbIsHlB8&amp;list=PLrVGp617x0hC8WkPHtM3IjoOiiyJs-hHh&amp;index=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KFrNkGkano" TargetMode="External"/><Relationship Id="rId12" Type="http://schemas.openxmlformats.org/officeDocument/2006/relationships/hyperlink" Target="https://www.youtube.com/watch?v=cmVgCId-9J0&amp;list=PLrVGp617x0hC8WkPHtM3IjoOiiyJs-hHh&amp;index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B-IHJKq66k" TargetMode="External"/><Relationship Id="rId11" Type="http://schemas.openxmlformats.org/officeDocument/2006/relationships/hyperlink" Target="https://www.youtube.com/watch?v=o7axIIFY3Ko&amp;list=PLrVGp617x0hC8WkPHtM3IjoOiiyJs-hHh&amp;index=9" TargetMode="External"/><Relationship Id="rId5" Type="http://schemas.openxmlformats.org/officeDocument/2006/relationships/hyperlink" Target="http://www.obmep.org.br/docs/aritmetic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EIoSK0V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j5uopyMo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ProfessorMatemática</dc:creator>
  <cp:lastModifiedBy>Tiago Sousa Carmo</cp:lastModifiedBy>
  <cp:revision>4</cp:revision>
  <dcterms:created xsi:type="dcterms:W3CDTF">2016-11-01T12:45:00Z</dcterms:created>
  <dcterms:modified xsi:type="dcterms:W3CDTF">2016-12-02T10:35:00Z</dcterms:modified>
</cp:coreProperties>
</file>